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9A5" w:rsidRPr="00CC1CCF" w:rsidRDefault="00F875FD" w:rsidP="00F875F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1CCF">
        <w:rPr>
          <w:rFonts w:ascii="Times New Roman" w:hAnsi="Times New Roman" w:cs="Times New Roman"/>
          <w:sz w:val="26"/>
          <w:szCs w:val="26"/>
        </w:rPr>
        <w:tab/>
        <w:t>TRƯỜNG CAO ĐẲ</w:t>
      </w:r>
      <w:r w:rsidR="001C61E7" w:rsidRPr="00CC1CCF">
        <w:rPr>
          <w:rFonts w:ascii="Times New Roman" w:hAnsi="Times New Roman" w:cs="Times New Roman"/>
          <w:sz w:val="26"/>
          <w:szCs w:val="26"/>
        </w:rPr>
        <w:t>NG LÝ TỰ TRỌNG</w:t>
      </w:r>
      <w:r w:rsidRPr="00CC1CCF">
        <w:rPr>
          <w:rFonts w:ascii="Times New Roman" w:hAnsi="Times New Roman" w:cs="Times New Roman"/>
          <w:sz w:val="26"/>
          <w:szCs w:val="26"/>
        </w:rPr>
        <w:tab/>
      </w:r>
      <w:r w:rsidR="004733BD" w:rsidRPr="00CC1CC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875FD" w:rsidRPr="00CC1CCF" w:rsidRDefault="00F875FD" w:rsidP="00F875F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1CCF">
        <w:rPr>
          <w:rFonts w:ascii="Times New Roman" w:hAnsi="Times New Roman" w:cs="Times New Roman"/>
          <w:sz w:val="26"/>
          <w:szCs w:val="26"/>
        </w:rPr>
        <w:tab/>
      </w:r>
      <w:r w:rsidR="001C61E7" w:rsidRPr="00CC1CCF">
        <w:rPr>
          <w:rFonts w:ascii="Times New Roman" w:hAnsi="Times New Roman" w:cs="Times New Roman"/>
          <w:sz w:val="26"/>
          <w:szCs w:val="26"/>
        </w:rPr>
        <w:t xml:space="preserve">    THÀNH PHỐ HỒ CHÍ MINH</w:t>
      </w:r>
      <w:r w:rsidRPr="00CC1CCF">
        <w:rPr>
          <w:rFonts w:ascii="Times New Roman" w:hAnsi="Times New Roman" w:cs="Times New Roman"/>
          <w:sz w:val="26"/>
          <w:szCs w:val="26"/>
        </w:rPr>
        <w:tab/>
      </w:r>
    </w:p>
    <w:p w:rsidR="00F875FD" w:rsidRPr="00CC1CCF" w:rsidRDefault="002917D3" w:rsidP="00F875F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1CCF">
        <w:rPr>
          <w:rFonts w:ascii="Times New Roman" w:hAnsi="Times New Roman" w:cs="Times New Roman"/>
          <w:b/>
          <w:sz w:val="26"/>
          <w:szCs w:val="26"/>
        </w:rPr>
        <w:t xml:space="preserve">        </w:t>
      </w:r>
      <w:r w:rsidR="00F875FD" w:rsidRPr="00CC1CCF">
        <w:rPr>
          <w:rFonts w:ascii="Times New Roman" w:hAnsi="Times New Roman" w:cs="Times New Roman"/>
          <w:b/>
          <w:sz w:val="26"/>
          <w:szCs w:val="26"/>
        </w:rPr>
        <w:t>Khoa</w:t>
      </w:r>
      <w:r w:rsidRPr="00CC1CCF">
        <w:rPr>
          <w:rFonts w:ascii="Times New Roman" w:hAnsi="Times New Roman" w:cs="Times New Roman"/>
          <w:b/>
          <w:sz w:val="26"/>
          <w:szCs w:val="26"/>
        </w:rPr>
        <w:t xml:space="preserve"> Nhiệt Lạnh</w:t>
      </w:r>
      <w:r w:rsidR="00F875FD" w:rsidRPr="00CC1CCF">
        <w:rPr>
          <w:rFonts w:ascii="Times New Roman" w:hAnsi="Times New Roman" w:cs="Times New Roman"/>
          <w:sz w:val="26"/>
          <w:szCs w:val="26"/>
        </w:rPr>
        <w:tab/>
      </w:r>
    </w:p>
    <w:p w:rsidR="00F875FD" w:rsidRPr="00CC1CCF" w:rsidRDefault="00F875FD" w:rsidP="00632ECB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1CCF">
        <w:rPr>
          <w:rFonts w:ascii="Times New Roman" w:hAnsi="Times New Roman" w:cs="Times New Roman"/>
          <w:sz w:val="26"/>
          <w:szCs w:val="26"/>
        </w:rPr>
        <w:t xml:space="preserve">               --------***----------</w:t>
      </w:r>
    </w:p>
    <w:p w:rsidR="002917D3" w:rsidRPr="00CC1CCF" w:rsidRDefault="004733BD" w:rsidP="00CC1CCF">
      <w:pPr>
        <w:tabs>
          <w:tab w:val="left" w:pos="315"/>
          <w:tab w:val="center" w:pos="1418"/>
          <w:tab w:val="center" w:pos="7088"/>
        </w:tabs>
        <w:spacing w:after="120" w:line="240" w:lineRule="auto"/>
        <w:jc w:val="right"/>
        <w:rPr>
          <w:rFonts w:ascii="Times New Roman" w:hAnsi="Times New Roman" w:cs="Times New Roman"/>
          <w:bCs/>
          <w:i/>
          <w:iCs/>
          <w:sz w:val="26"/>
          <w:szCs w:val="26"/>
        </w:rPr>
      </w:pPr>
      <w:r w:rsidRPr="00CC1CCF">
        <w:rPr>
          <w:rFonts w:ascii="Times New Roman" w:hAnsi="Times New Roman" w:cs="Times New Roman"/>
          <w:bCs/>
          <w:i/>
          <w:iCs/>
          <w:sz w:val="26"/>
          <w:szCs w:val="26"/>
        </w:rPr>
        <w:tab/>
      </w:r>
      <w:r w:rsidRPr="00CC1CCF">
        <w:rPr>
          <w:rFonts w:ascii="Times New Roman" w:hAnsi="Times New Roman" w:cs="Times New Roman"/>
          <w:bCs/>
          <w:i/>
          <w:iCs/>
          <w:sz w:val="26"/>
          <w:szCs w:val="26"/>
        </w:rPr>
        <w:tab/>
      </w:r>
      <w:r w:rsidR="00CC1CCF" w:rsidRPr="00CC1CCF">
        <w:rPr>
          <w:rFonts w:ascii="Times New Roman" w:hAnsi="Times New Roman" w:cs="Times New Roman"/>
          <w:bCs/>
          <w:i/>
          <w:iCs/>
          <w:sz w:val="26"/>
          <w:szCs w:val="26"/>
        </w:rPr>
        <w:t>Ngày 27 tháng 6 năm 2019</w:t>
      </w:r>
    </w:p>
    <w:p w:rsidR="00CC1CCF" w:rsidRPr="00CC1CCF" w:rsidRDefault="00CC1CCF" w:rsidP="00CC1CCF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6"/>
          <w:szCs w:val="26"/>
          <w:lang w:bidi="mr-IN"/>
        </w:rPr>
      </w:pPr>
      <w:r w:rsidRPr="00CC1CCF">
        <w:rPr>
          <w:rFonts w:ascii="Times New Roman" w:eastAsia="Times New Roman" w:hAnsi="Times New Roman" w:cs="Times New Roman"/>
          <w:b/>
          <w:bCs/>
          <w:noProof/>
          <w:sz w:val="26"/>
          <w:szCs w:val="26"/>
          <w:lang w:bidi="mr-IN"/>
        </w:rPr>
        <w:t>THÔNG BÁO 1</w:t>
      </w:r>
    </w:p>
    <w:p w:rsidR="00CC1CCF" w:rsidRPr="00CC1CCF" w:rsidRDefault="00CC1CCF" w:rsidP="00CC1CCF">
      <w:pPr>
        <w:spacing w:line="240" w:lineRule="auto"/>
        <w:rPr>
          <w:rFonts w:ascii="Times New Roman" w:eastAsia="Times New Roman" w:hAnsi="Times New Roman" w:cs="Times New Roman"/>
          <w:noProof/>
          <w:sz w:val="26"/>
          <w:szCs w:val="26"/>
          <w:lang w:bidi="mr-IN"/>
        </w:rPr>
      </w:pPr>
      <w:r w:rsidRPr="00CC1CCF">
        <w:rPr>
          <w:rFonts w:ascii="Times New Roman" w:eastAsia="Times New Roman" w:hAnsi="Times New Roman" w:cs="Times New Roman"/>
          <w:noProof/>
          <w:sz w:val="26"/>
          <w:szCs w:val="26"/>
          <w:lang w:bidi="mr-IN"/>
        </w:rPr>
        <w:t>Về việc chọn học sinh thi giỏi nghề 2019 . Quý thầy lập danh sách đề nghị như sau:</w:t>
      </w:r>
    </w:p>
    <w:p w:rsidR="00CC1CCF" w:rsidRPr="00CC1CCF" w:rsidRDefault="00CC1CCF" w:rsidP="00CC1CCF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  <w:lang w:bidi="mr-IN"/>
        </w:rPr>
      </w:pPr>
      <w:r w:rsidRPr="00CC1CCF">
        <w:rPr>
          <w:rFonts w:ascii="Times New Roman" w:eastAsia="Times New Roman" w:hAnsi="Times New Roman" w:cs="Times New Roman"/>
          <w:noProof/>
          <w:sz w:val="26"/>
          <w:szCs w:val="26"/>
          <w:lang w:bidi="mr-IN"/>
        </w:rPr>
        <w:t xml:space="preserve">Tiêu chí chọn :  </w:t>
      </w:r>
    </w:p>
    <w:p w:rsidR="00CC1CCF" w:rsidRPr="00CC1CCF" w:rsidRDefault="00CC1CCF" w:rsidP="00CC1CCF">
      <w:pPr>
        <w:pStyle w:val="ListParagraph"/>
        <w:numPr>
          <w:ilvl w:val="0"/>
          <w:numId w:val="5"/>
        </w:numPr>
        <w:spacing w:after="0" w:line="240" w:lineRule="auto"/>
        <w:ind w:left="1134"/>
        <w:rPr>
          <w:rFonts w:ascii="Times New Roman" w:eastAsia="Times New Roman" w:hAnsi="Times New Roman" w:cs="Times New Roman"/>
          <w:noProof/>
          <w:sz w:val="26"/>
          <w:szCs w:val="26"/>
          <w:lang w:bidi="mr-IN"/>
        </w:rPr>
      </w:pPr>
      <w:r w:rsidRPr="00CC1CCF">
        <w:rPr>
          <w:rFonts w:ascii="Times New Roman" w:eastAsia="Times New Roman" w:hAnsi="Times New Roman" w:cs="Times New Roman"/>
          <w:noProof/>
          <w:sz w:val="26"/>
          <w:szCs w:val="26"/>
          <w:lang w:bidi="mr-IN"/>
        </w:rPr>
        <w:t>Ngày sinh từ 01/01/1999 trở về sau ( Khóa 16CĐ bị loại).</w:t>
      </w:r>
    </w:p>
    <w:p w:rsidR="00CC1CCF" w:rsidRPr="00CC1CCF" w:rsidRDefault="00CC1CCF" w:rsidP="00CC1CCF">
      <w:pPr>
        <w:pStyle w:val="ListParagraph"/>
        <w:numPr>
          <w:ilvl w:val="0"/>
          <w:numId w:val="5"/>
        </w:numPr>
        <w:spacing w:after="0" w:line="240" w:lineRule="auto"/>
        <w:ind w:left="1134"/>
        <w:rPr>
          <w:rFonts w:ascii="Times New Roman" w:eastAsia="Times New Roman" w:hAnsi="Times New Roman" w:cs="Times New Roman"/>
          <w:noProof/>
          <w:sz w:val="26"/>
          <w:szCs w:val="26"/>
          <w:lang w:bidi="mr-IN"/>
        </w:rPr>
      </w:pPr>
      <w:r w:rsidRPr="00CC1CCF">
        <w:rPr>
          <w:rFonts w:ascii="Times New Roman" w:eastAsia="Times New Roman" w:hAnsi="Times New Roman" w:cs="Times New Roman"/>
          <w:noProof/>
          <w:sz w:val="26"/>
          <w:szCs w:val="26"/>
          <w:lang w:bidi="mr-IN"/>
        </w:rPr>
        <w:t>Có tác phong nghiêm túc, tự tin</w:t>
      </w:r>
    </w:p>
    <w:p w:rsidR="00CC1CCF" w:rsidRPr="00CC1CCF" w:rsidRDefault="00CC1CCF" w:rsidP="00CC1CCF">
      <w:pPr>
        <w:pStyle w:val="ListParagraph"/>
        <w:numPr>
          <w:ilvl w:val="0"/>
          <w:numId w:val="5"/>
        </w:numPr>
        <w:spacing w:after="0" w:line="240" w:lineRule="auto"/>
        <w:ind w:left="1134"/>
        <w:rPr>
          <w:rFonts w:ascii="Times New Roman" w:eastAsia="Times New Roman" w:hAnsi="Times New Roman" w:cs="Times New Roman"/>
          <w:noProof/>
          <w:sz w:val="26"/>
          <w:szCs w:val="26"/>
          <w:lang w:bidi="mr-IN"/>
        </w:rPr>
      </w:pPr>
      <w:r w:rsidRPr="00CC1CCF">
        <w:rPr>
          <w:rFonts w:ascii="Times New Roman" w:eastAsia="Times New Roman" w:hAnsi="Times New Roman" w:cs="Times New Roman"/>
          <w:noProof/>
          <w:sz w:val="26"/>
          <w:szCs w:val="26"/>
          <w:lang w:bidi="mr-IN"/>
        </w:rPr>
        <w:t xml:space="preserve">Khả năng trình bày lý thuyết cơ sở và chuyên ngành cơ bản lưu loát ( vd: phân tích tích sơ đồ, nhận dạng thiết bị, phán đoán hư hỏng…)     </w:t>
      </w:r>
    </w:p>
    <w:p w:rsidR="00CC1CCF" w:rsidRPr="00CC1CCF" w:rsidRDefault="00CC1CCF" w:rsidP="00CC1CCF">
      <w:pPr>
        <w:pStyle w:val="ListParagraph"/>
        <w:numPr>
          <w:ilvl w:val="0"/>
          <w:numId w:val="5"/>
        </w:numPr>
        <w:spacing w:after="0" w:line="240" w:lineRule="auto"/>
        <w:ind w:left="1134"/>
        <w:rPr>
          <w:rFonts w:ascii="Times New Roman" w:eastAsia="Times New Roman" w:hAnsi="Times New Roman" w:cs="Times New Roman"/>
          <w:noProof/>
          <w:sz w:val="26"/>
          <w:szCs w:val="26"/>
          <w:lang w:bidi="mr-IN"/>
        </w:rPr>
      </w:pPr>
      <w:r w:rsidRPr="00CC1CCF">
        <w:rPr>
          <w:rFonts w:ascii="Times New Roman" w:eastAsia="Times New Roman" w:hAnsi="Times New Roman" w:cs="Times New Roman"/>
          <w:noProof/>
          <w:sz w:val="26"/>
          <w:szCs w:val="26"/>
          <w:lang w:bidi="mr-IN"/>
        </w:rPr>
        <w:t>Có thao tác kỹ thuật thi công, đam mê nghề và xu hướng phát triển tích cực nếu được huấn luyện.( chú ý kỹ năng hàn, nối ống, sử dụng dụng cụ, thiết bị đo kiểm…)</w:t>
      </w:r>
    </w:p>
    <w:p w:rsidR="00CC1CCF" w:rsidRPr="00CC1CCF" w:rsidRDefault="00CC1CCF" w:rsidP="00CC1CCF">
      <w:pPr>
        <w:pStyle w:val="ListParagraph"/>
        <w:spacing w:line="240" w:lineRule="auto"/>
        <w:ind w:left="1134"/>
        <w:rPr>
          <w:rFonts w:ascii="Times New Roman" w:eastAsia="Times New Roman" w:hAnsi="Times New Roman" w:cs="Times New Roman"/>
          <w:noProof/>
          <w:sz w:val="26"/>
          <w:szCs w:val="26"/>
          <w:lang w:bidi="mr-IN"/>
        </w:rPr>
      </w:pPr>
    </w:p>
    <w:p w:rsidR="00CC1CCF" w:rsidRPr="00CC1CCF" w:rsidRDefault="00CC1CCF" w:rsidP="00CC1CCF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  <w:lang w:bidi="mr-IN"/>
        </w:rPr>
      </w:pPr>
      <w:r w:rsidRPr="00CC1CCF">
        <w:rPr>
          <w:rFonts w:ascii="Times New Roman" w:eastAsia="Times New Roman" w:hAnsi="Times New Roman" w:cs="Times New Roman"/>
          <w:noProof/>
          <w:sz w:val="26"/>
          <w:szCs w:val="26"/>
          <w:lang w:bidi="mr-IN"/>
        </w:rPr>
        <w:t>Ngành dự thi và số lượng HSSV 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521"/>
        <w:gridCol w:w="3759"/>
        <w:gridCol w:w="2126"/>
        <w:gridCol w:w="2117"/>
      </w:tblGrid>
      <w:tr w:rsidR="00CC1CCF" w:rsidRPr="00CC1CCF" w:rsidTr="00264D08">
        <w:tc>
          <w:tcPr>
            <w:tcW w:w="522" w:type="dxa"/>
          </w:tcPr>
          <w:p w:rsidR="00CC1CCF" w:rsidRPr="00CC1CCF" w:rsidRDefault="00CC1CCF" w:rsidP="00264D08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  <w:r w:rsidRPr="00CC1CCF">
              <w:rPr>
                <w:rFonts w:eastAsia="Times New Roman"/>
                <w:noProof/>
                <w:sz w:val="26"/>
                <w:szCs w:val="26"/>
                <w:lang w:bidi="mr-IN"/>
              </w:rPr>
              <w:t>Stt</w:t>
            </w:r>
          </w:p>
        </w:tc>
        <w:tc>
          <w:tcPr>
            <w:tcW w:w="3906" w:type="dxa"/>
          </w:tcPr>
          <w:p w:rsidR="00CC1CCF" w:rsidRPr="00CC1CCF" w:rsidRDefault="00CC1CCF" w:rsidP="00264D08">
            <w:pPr>
              <w:jc w:val="center"/>
              <w:rPr>
                <w:rFonts w:eastAsia="Times New Roman"/>
                <w:noProof/>
                <w:sz w:val="26"/>
                <w:szCs w:val="26"/>
                <w:lang w:bidi="mr-IN"/>
              </w:rPr>
            </w:pPr>
            <w:r w:rsidRPr="00CC1CCF">
              <w:rPr>
                <w:rFonts w:eastAsia="Times New Roman"/>
                <w:noProof/>
                <w:sz w:val="26"/>
                <w:szCs w:val="26"/>
                <w:lang w:bidi="mr-IN"/>
              </w:rPr>
              <w:t>Tên nghề</w:t>
            </w:r>
          </w:p>
        </w:tc>
        <w:tc>
          <w:tcPr>
            <w:tcW w:w="2214" w:type="dxa"/>
          </w:tcPr>
          <w:p w:rsidR="00CC1CCF" w:rsidRPr="00CC1CCF" w:rsidRDefault="00CC1CCF" w:rsidP="00264D08">
            <w:pPr>
              <w:jc w:val="center"/>
              <w:rPr>
                <w:rFonts w:eastAsia="Times New Roman"/>
                <w:noProof/>
                <w:sz w:val="26"/>
                <w:szCs w:val="26"/>
                <w:lang w:bidi="mr-IN"/>
              </w:rPr>
            </w:pPr>
            <w:r w:rsidRPr="00CC1CCF">
              <w:rPr>
                <w:rFonts w:eastAsia="Times New Roman"/>
                <w:noProof/>
                <w:sz w:val="26"/>
                <w:szCs w:val="26"/>
                <w:lang w:bidi="mr-IN"/>
              </w:rPr>
              <w:t>Họ tên HSSV</w:t>
            </w:r>
          </w:p>
          <w:p w:rsidR="00CC1CCF" w:rsidRPr="00CC1CCF" w:rsidRDefault="00CC1CCF" w:rsidP="00264D08">
            <w:pPr>
              <w:jc w:val="center"/>
              <w:rPr>
                <w:rFonts w:eastAsia="Times New Roman"/>
                <w:noProof/>
                <w:sz w:val="26"/>
                <w:szCs w:val="26"/>
                <w:lang w:bidi="mr-IN"/>
              </w:rPr>
            </w:pPr>
            <w:r w:rsidRPr="00CC1CCF">
              <w:rPr>
                <w:rFonts w:eastAsia="Times New Roman"/>
                <w:noProof/>
                <w:sz w:val="26"/>
                <w:szCs w:val="26"/>
                <w:lang w:bidi="mr-IN"/>
              </w:rPr>
              <w:t>(2-6 em)</w:t>
            </w:r>
          </w:p>
        </w:tc>
        <w:tc>
          <w:tcPr>
            <w:tcW w:w="2214" w:type="dxa"/>
          </w:tcPr>
          <w:p w:rsidR="00CC1CCF" w:rsidRPr="00CC1CCF" w:rsidRDefault="00CC1CCF" w:rsidP="00264D08">
            <w:pPr>
              <w:jc w:val="center"/>
              <w:rPr>
                <w:rFonts w:eastAsia="Times New Roman"/>
                <w:noProof/>
                <w:sz w:val="26"/>
                <w:szCs w:val="26"/>
                <w:lang w:bidi="mr-IN"/>
              </w:rPr>
            </w:pPr>
            <w:r w:rsidRPr="00CC1CCF">
              <w:rPr>
                <w:rFonts w:eastAsia="Times New Roman"/>
                <w:noProof/>
                <w:sz w:val="26"/>
                <w:szCs w:val="26"/>
                <w:lang w:bidi="mr-IN"/>
              </w:rPr>
              <w:t>Số điện thoại</w:t>
            </w:r>
          </w:p>
        </w:tc>
      </w:tr>
      <w:tr w:rsidR="00CC1CCF" w:rsidRPr="00CC1CCF" w:rsidTr="00264D08">
        <w:tc>
          <w:tcPr>
            <w:tcW w:w="522" w:type="dxa"/>
          </w:tcPr>
          <w:p w:rsidR="00CC1CCF" w:rsidRPr="00CC1CCF" w:rsidRDefault="00CC1CCF" w:rsidP="00264D08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  <w:r w:rsidRPr="00CC1CCF">
              <w:rPr>
                <w:rFonts w:eastAsia="Times New Roman"/>
                <w:noProof/>
                <w:sz w:val="26"/>
                <w:szCs w:val="26"/>
                <w:lang w:bidi="mr-IN"/>
              </w:rPr>
              <w:t>1</w:t>
            </w:r>
          </w:p>
        </w:tc>
        <w:tc>
          <w:tcPr>
            <w:tcW w:w="3906" w:type="dxa"/>
          </w:tcPr>
          <w:p w:rsidR="00CC1CCF" w:rsidRPr="00CC1CCF" w:rsidRDefault="00CC1CCF" w:rsidP="00264D08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  <w:r w:rsidRPr="00CC1CCF">
              <w:rPr>
                <w:rFonts w:eastAsia="Times New Roman"/>
                <w:noProof/>
                <w:sz w:val="26"/>
                <w:szCs w:val="26"/>
                <w:lang w:bidi="mr-IN"/>
              </w:rPr>
              <w:t>Điện Lạnh ( Refrigeration and Air Conditioning)</w:t>
            </w:r>
          </w:p>
        </w:tc>
        <w:tc>
          <w:tcPr>
            <w:tcW w:w="2214" w:type="dxa"/>
          </w:tcPr>
          <w:p w:rsidR="00CC1CCF" w:rsidRPr="00CC1CCF" w:rsidRDefault="00CC1CCF" w:rsidP="00264D08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  <w:r w:rsidRPr="00CC1CCF">
              <w:rPr>
                <w:rFonts w:eastAsia="Times New Roman"/>
                <w:noProof/>
                <w:sz w:val="26"/>
                <w:szCs w:val="26"/>
                <w:lang w:bidi="mr-IN"/>
              </w:rPr>
              <w:t>1.</w:t>
            </w:r>
          </w:p>
          <w:p w:rsidR="00CC1CCF" w:rsidRPr="00CC1CCF" w:rsidRDefault="00CC1CCF" w:rsidP="00264D08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  <w:r w:rsidRPr="00CC1CCF">
              <w:rPr>
                <w:rFonts w:eastAsia="Times New Roman"/>
                <w:noProof/>
                <w:sz w:val="26"/>
                <w:szCs w:val="26"/>
                <w:lang w:bidi="mr-IN"/>
              </w:rPr>
              <w:t>2.</w:t>
            </w:r>
          </w:p>
          <w:p w:rsidR="00CC1CCF" w:rsidRPr="00CC1CCF" w:rsidRDefault="00CC1CCF" w:rsidP="00264D08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  <w:r w:rsidRPr="00CC1CCF">
              <w:rPr>
                <w:rFonts w:eastAsia="Times New Roman"/>
                <w:noProof/>
                <w:sz w:val="26"/>
                <w:szCs w:val="26"/>
                <w:lang w:bidi="mr-IN"/>
              </w:rPr>
              <w:t>3.</w:t>
            </w:r>
          </w:p>
          <w:p w:rsidR="00CC1CCF" w:rsidRPr="00CC1CCF" w:rsidRDefault="00CC1CCF" w:rsidP="00264D08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  <w:r w:rsidRPr="00CC1CCF">
              <w:rPr>
                <w:rFonts w:eastAsia="Times New Roman"/>
                <w:noProof/>
                <w:sz w:val="26"/>
                <w:szCs w:val="26"/>
                <w:lang w:bidi="mr-IN"/>
              </w:rPr>
              <w:t>4…</w:t>
            </w:r>
          </w:p>
        </w:tc>
        <w:tc>
          <w:tcPr>
            <w:tcW w:w="2214" w:type="dxa"/>
          </w:tcPr>
          <w:p w:rsidR="00CC1CCF" w:rsidRPr="00CC1CCF" w:rsidRDefault="00CC1CCF" w:rsidP="00264D08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</w:p>
        </w:tc>
      </w:tr>
      <w:tr w:rsidR="00CC1CCF" w:rsidRPr="00CC1CCF" w:rsidTr="00264D08">
        <w:tc>
          <w:tcPr>
            <w:tcW w:w="522" w:type="dxa"/>
          </w:tcPr>
          <w:p w:rsidR="00CC1CCF" w:rsidRPr="00CC1CCF" w:rsidRDefault="00CC1CCF" w:rsidP="00264D08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  <w:r w:rsidRPr="00CC1CCF">
              <w:rPr>
                <w:rFonts w:eastAsia="Times New Roman"/>
                <w:noProof/>
                <w:sz w:val="26"/>
                <w:szCs w:val="26"/>
                <w:lang w:bidi="mr-IN"/>
              </w:rPr>
              <w:t>2</w:t>
            </w:r>
          </w:p>
        </w:tc>
        <w:tc>
          <w:tcPr>
            <w:tcW w:w="3906" w:type="dxa"/>
          </w:tcPr>
          <w:p w:rsidR="00CC1CCF" w:rsidRPr="00CC1CCF" w:rsidRDefault="00CC1CCF" w:rsidP="00264D08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  <w:r w:rsidRPr="00CC1CCF">
              <w:rPr>
                <w:rFonts w:eastAsia="Times New Roman"/>
                <w:noProof/>
                <w:sz w:val="26"/>
                <w:szCs w:val="26"/>
                <w:lang w:bidi="mr-IN"/>
              </w:rPr>
              <w:t xml:space="preserve">Lắp đặt ống nước và hệ thống nhiệt </w:t>
            </w:r>
          </w:p>
          <w:p w:rsidR="00CC1CCF" w:rsidRPr="00CC1CCF" w:rsidRDefault="00CC1CCF" w:rsidP="00264D08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  <w:r w:rsidRPr="00CC1CCF">
              <w:rPr>
                <w:rFonts w:eastAsia="Times New Roman"/>
                <w:noProof/>
                <w:sz w:val="26"/>
                <w:szCs w:val="26"/>
                <w:lang w:bidi="mr-IN"/>
              </w:rPr>
              <w:t>( Plumping and Heating)</w:t>
            </w:r>
          </w:p>
        </w:tc>
        <w:tc>
          <w:tcPr>
            <w:tcW w:w="2214" w:type="dxa"/>
          </w:tcPr>
          <w:p w:rsidR="00CC1CCF" w:rsidRPr="00CC1CCF" w:rsidRDefault="00CC1CCF" w:rsidP="00264D08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  <w:r w:rsidRPr="00CC1CCF">
              <w:rPr>
                <w:rFonts w:eastAsia="Times New Roman"/>
                <w:noProof/>
                <w:sz w:val="26"/>
                <w:szCs w:val="26"/>
                <w:lang w:bidi="mr-IN"/>
              </w:rPr>
              <w:t>1.</w:t>
            </w:r>
          </w:p>
          <w:p w:rsidR="00CC1CCF" w:rsidRPr="00CC1CCF" w:rsidRDefault="00CC1CCF" w:rsidP="00264D08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  <w:r w:rsidRPr="00CC1CCF">
              <w:rPr>
                <w:rFonts w:eastAsia="Times New Roman"/>
                <w:noProof/>
                <w:sz w:val="26"/>
                <w:szCs w:val="26"/>
                <w:lang w:bidi="mr-IN"/>
              </w:rPr>
              <w:t>2.</w:t>
            </w:r>
          </w:p>
          <w:p w:rsidR="00CC1CCF" w:rsidRPr="00CC1CCF" w:rsidRDefault="00CC1CCF" w:rsidP="00264D08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  <w:r w:rsidRPr="00CC1CCF">
              <w:rPr>
                <w:rFonts w:eastAsia="Times New Roman"/>
                <w:noProof/>
                <w:sz w:val="26"/>
                <w:szCs w:val="26"/>
                <w:lang w:bidi="mr-IN"/>
              </w:rPr>
              <w:t>3.</w:t>
            </w:r>
          </w:p>
          <w:p w:rsidR="00CC1CCF" w:rsidRPr="00CC1CCF" w:rsidRDefault="00CC1CCF" w:rsidP="00264D08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  <w:r w:rsidRPr="00CC1CCF">
              <w:rPr>
                <w:rFonts w:eastAsia="Times New Roman"/>
                <w:noProof/>
                <w:sz w:val="26"/>
                <w:szCs w:val="26"/>
                <w:lang w:bidi="mr-IN"/>
              </w:rPr>
              <w:t>4…</w:t>
            </w:r>
          </w:p>
        </w:tc>
        <w:tc>
          <w:tcPr>
            <w:tcW w:w="2214" w:type="dxa"/>
          </w:tcPr>
          <w:p w:rsidR="00CC1CCF" w:rsidRPr="00CC1CCF" w:rsidRDefault="00CC1CCF" w:rsidP="00264D08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</w:p>
        </w:tc>
      </w:tr>
    </w:tbl>
    <w:p w:rsidR="00CC1CCF" w:rsidRPr="00CC1CCF" w:rsidRDefault="00CC1CCF" w:rsidP="00CC1CCF">
      <w:pPr>
        <w:spacing w:line="240" w:lineRule="auto"/>
        <w:ind w:left="720"/>
        <w:rPr>
          <w:rFonts w:ascii="Times New Roman" w:eastAsia="Times New Roman" w:hAnsi="Times New Roman" w:cs="Times New Roman"/>
          <w:noProof/>
          <w:sz w:val="26"/>
          <w:szCs w:val="26"/>
          <w:lang w:bidi="mr-IN"/>
        </w:rPr>
      </w:pPr>
    </w:p>
    <w:p w:rsidR="00CC1CCF" w:rsidRPr="00CC1CCF" w:rsidRDefault="00CC1CCF" w:rsidP="00CC1CCF">
      <w:pPr>
        <w:spacing w:line="240" w:lineRule="auto"/>
        <w:rPr>
          <w:rFonts w:ascii="Times New Roman" w:eastAsia="Times New Roman" w:hAnsi="Times New Roman" w:cs="Times New Roman"/>
          <w:noProof/>
          <w:sz w:val="26"/>
          <w:szCs w:val="26"/>
          <w:lang w:bidi="mr-IN"/>
        </w:rPr>
      </w:pPr>
      <w:r w:rsidRPr="00CC1CCF">
        <w:rPr>
          <w:rFonts w:ascii="Times New Roman" w:eastAsia="Times New Roman" w:hAnsi="Times New Roman" w:cs="Times New Roman"/>
          <w:noProof/>
          <w:sz w:val="26"/>
          <w:szCs w:val="26"/>
          <w:lang w:bidi="mr-IN"/>
        </w:rPr>
        <w:t>Dựa theo danh sách, Khoa sẽ kiểm tra sơ bộ, phân chọn dự bị và chính thức để đăng ký. ( kế hoạch huấn luyện sẽ thiết lập sau)</w:t>
      </w:r>
    </w:p>
    <w:p w:rsidR="00CC1CCF" w:rsidRPr="00CC1CCF" w:rsidRDefault="00CC1CCF" w:rsidP="00CC1CCF">
      <w:pPr>
        <w:spacing w:line="240" w:lineRule="auto"/>
        <w:rPr>
          <w:rFonts w:ascii="Times New Roman" w:eastAsia="Times New Roman" w:hAnsi="Times New Roman" w:cs="Times New Roman"/>
          <w:noProof/>
          <w:color w:val="FF0000"/>
          <w:sz w:val="26"/>
          <w:szCs w:val="26"/>
          <w:lang w:bidi="mr-IN"/>
        </w:rPr>
      </w:pPr>
      <w:r w:rsidRPr="00CC1CCF">
        <w:rPr>
          <w:rFonts w:ascii="Times New Roman" w:eastAsia="Times New Roman" w:hAnsi="Times New Roman" w:cs="Times New Roman"/>
          <w:noProof/>
          <w:sz w:val="26"/>
          <w:szCs w:val="26"/>
          <w:lang w:bidi="mr-IN"/>
        </w:rPr>
        <w:t xml:space="preserve">Thời gian đề xuất danh sách: hết ngày </w:t>
      </w:r>
      <w:r w:rsidRPr="00CC1CCF">
        <w:rPr>
          <w:rFonts w:ascii="Times New Roman" w:eastAsia="Times New Roman" w:hAnsi="Times New Roman" w:cs="Times New Roman"/>
          <w:noProof/>
          <w:color w:val="FF0000"/>
          <w:sz w:val="26"/>
          <w:szCs w:val="26"/>
          <w:lang w:bidi="mr-IN"/>
        </w:rPr>
        <w:t>29/6/2019</w:t>
      </w:r>
    </w:p>
    <w:p w:rsidR="00CC1CCF" w:rsidRPr="00CC1CCF" w:rsidRDefault="00CC1CCF" w:rsidP="00CC1CCF">
      <w:pPr>
        <w:spacing w:line="240" w:lineRule="auto"/>
        <w:rPr>
          <w:rFonts w:ascii="Times New Roman" w:eastAsia="Times New Roman" w:hAnsi="Times New Roman" w:cs="Times New Roman"/>
          <w:noProof/>
          <w:sz w:val="26"/>
          <w:szCs w:val="26"/>
          <w:lang w:bidi="mr-IN"/>
        </w:rPr>
      </w:pPr>
      <w:r w:rsidRPr="00CC1CCF">
        <w:rPr>
          <w:rFonts w:ascii="Times New Roman" w:eastAsia="Times New Roman" w:hAnsi="Times New Roman" w:cs="Times New Roman"/>
          <w:noProof/>
          <w:sz w:val="26"/>
          <w:szCs w:val="26"/>
          <w:lang w:bidi="mr-IN"/>
        </w:rPr>
        <w:t>Chi tiết về cuộc thi vui lòng xem file đính kèm.</w:t>
      </w:r>
    </w:p>
    <w:p w:rsidR="00CC1CCF" w:rsidRPr="00CC1CCF" w:rsidRDefault="00CC1CCF" w:rsidP="00CC1CCF">
      <w:pPr>
        <w:spacing w:line="240" w:lineRule="auto"/>
        <w:rPr>
          <w:rFonts w:ascii="Times New Roman" w:eastAsia="Times New Roman" w:hAnsi="Times New Roman" w:cs="Times New Roman"/>
          <w:noProof/>
          <w:sz w:val="26"/>
          <w:szCs w:val="26"/>
          <w:lang w:bidi="mr-IN"/>
        </w:rPr>
      </w:pPr>
      <w:r w:rsidRPr="00CC1CCF">
        <w:rPr>
          <w:rFonts w:ascii="Times New Roman" w:eastAsia="Times New Roman" w:hAnsi="Times New Roman" w:cs="Times New Roman"/>
          <w:noProof/>
          <w:sz w:val="26"/>
          <w:szCs w:val="26"/>
          <w:lang w:bidi="mr-IN"/>
        </w:rPr>
        <w:t>Trân trọng.</w:t>
      </w:r>
      <w:bookmarkStart w:id="0" w:name="_GoBack"/>
      <w:bookmarkEnd w:id="0"/>
    </w:p>
    <w:p w:rsidR="002917D3" w:rsidRPr="00CC1CCF" w:rsidRDefault="002917D3" w:rsidP="002917D3">
      <w:pPr>
        <w:rPr>
          <w:rFonts w:ascii="Times New Roman" w:hAnsi="Times New Roman" w:cs="Times New Roman"/>
          <w:sz w:val="26"/>
          <w:szCs w:val="26"/>
        </w:rPr>
      </w:pPr>
    </w:p>
    <w:sectPr w:rsidR="002917D3" w:rsidRPr="00CC1CCF" w:rsidSect="006E73E3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9242AF"/>
    <w:multiLevelType w:val="hybridMultilevel"/>
    <w:tmpl w:val="E1204B6A"/>
    <w:lvl w:ilvl="0" w:tplc="D3B8F28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DF68DB"/>
    <w:multiLevelType w:val="hybridMultilevel"/>
    <w:tmpl w:val="D0AE1A4E"/>
    <w:lvl w:ilvl="0" w:tplc="C83665EE">
      <w:numFmt w:val="bullet"/>
      <w:lvlText w:val="-"/>
      <w:lvlJc w:val="left"/>
      <w:pPr>
        <w:ind w:left="255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10" w:hanging="360"/>
      </w:pPr>
      <w:rPr>
        <w:rFonts w:ascii="Wingdings" w:hAnsi="Wingdings" w:hint="default"/>
      </w:rPr>
    </w:lvl>
  </w:abstractNum>
  <w:abstractNum w:abstractNumId="2">
    <w:nsid w:val="3E335F41"/>
    <w:multiLevelType w:val="hybridMultilevel"/>
    <w:tmpl w:val="2312E254"/>
    <w:lvl w:ilvl="0" w:tplc="7B2A89F6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4C411602"/>
    <w:multiLevelType w:val="hybridMultilevel"/>
    <w:tmpl w:val="9FC282D4"/>
    <w:lvl w:ilvl="0" w:tplc="01A0B78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8311D95"/>
    <w:multiLevelType w:val="hybridMultilevel"/>
    <w:tmpl w:val="5B0E849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BB22DA7"/>
    <w:multiLevelType w:val="hybridMultilevel"/>
    <w:tmpl w:val="2FAC41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56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5FD"/>
    <w:rsid w:val="000367B9"/>
    <w:rsid w:val="001808CA"/>
    <w:rsid w:val="001C5102"/>
    <w:rsid w:val="001C61E7"/>
    <w:rsid w:val="002917D3"/>
    <w:rsid w:val="00354C9A"/>
    <w:rsid w:val="004733BD"/>
    <w:rsid w:val="005E43F2"/>
    <w:rsid w:val="00632ECB"/>
    <w:rsid w:val="00693D77"/>
    <w:rsid w:val="006B3A97"/>
    <w:rsid w:val="006E73E3"/>
    <w:rsid w:val="007537D7"/>
    <w:rsid w:val="008C7F4C"/>
    <w:rsid w:val="00975D77"/>
    <w:rsid w:val="009B25F8"/>
    <w:rsid w:val="00A40F36"/>
    <w:rsid w:val="00B66D7E"/>
    <w:rsid w:val="00C1269C"/>
    <w:rsid w:val="00C93D75"/>
    <w:rsid w:val="00CB3B01"/>
    <w:rsid w:val="00CC1CCF"/>
    <w:rsid w:val="00EB49A5"/>
    <w:rsid w:val="00F87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75FD"/>
    <w:pPr>
      <w:ind w:left="720"/>
      <w:contextualSpacing/>
    </w:pPr>
  </w:style>
  <w:style w:type="table" w:styleId="TableGrid">
    <w:name w:val="Table Grid"/>
    <w:basedOn w:val="TableNormal"/>
    <w:uiPriority w:val="59"/>
    <w:rsid w:val="00CC1CCF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75FD"/>
    <w:pPr>
      <w:ind w:left="720"/>
      <w:contextualSpacing/>
    </w:pPr>
  </w:style>
  <w:style w:type="table" w:styleId="TableGrid">
    <w:name w:val="Table Grid"/>
    <w:basedOn w:val="TableNormal"/>
    <w:uiPriority w:val="59"/>
    <w:rsid w:val="00CC1CCF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2017-09-11T03:30:00Z</cp:lastPrinted>
  <dcterms:created xsi:type="dcterms:W3CDTF">2019-06-27T15:52:00Z</dcterms:created>
  <dcterms:modified xsi:type="dcterms:W3CDTF">2019-06-27T15:52:00Z</dcterms:modified>
</cp:coreProperties>
</file>